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 QADER SALEH AWAD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&amp; Operations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results-oriented Financial &amp; Operations Specialist with proven expertise in operational execution, task coordination, and workflow optimization. Adept at collaborative problem solving and consistently delivering high-quality benchmarks.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75  100%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&amp; Operations Specialist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Professional Operations &amp; Technical Tasks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&amp; Functional Expertise: </w:t>
      </w:r>
      <w:r>
        <w:rPr>
          <w:rFonts w:ascii="Arial" w:hAnsi="Arial"/>
          <w:b w:val="0"/>
          <w:color w:val="334155"/>
          <w:sz w:val="18"/>
        </w:rPr>
        <w:t>Operations Management  •  Shift &amp; Workflow Optimization  •  Staff Supervision &amp; Coaching  •  Floor Operations  •  Labor Scheduling  •  Customer Experience (CX)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POS Systems (Micros / Toast / Square)  •  Inventory Management Software  •  ERP &amp; Cash Handling  •  Microsoft 365 (Excel / Word)  •  Digital Reporting Tools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Methodologies &amp; Quality Standards: </w:t>
      </w:r>
      <w:r>
        <w:rPr>
          <w:rFonts w:ascii="Arial" w:hAnsi="Arial"/>
          <w:b w:val="0"/>
          <w:color w:val="334155"/>
          <w:sz w:val="18"/>
        </w:rPr>
        <w:t>HACCP Food Safety  •  FIFO Inventory System  •  Cost Control &amp; Waste Minimization  •  ISO 9001 Standards  •  Occupational Health &amp; Safety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Executive Leadership &amp; Interpersonal Skills: </w:t>
      </w:r>
      <w:r>
        <w:rPr>
          <w:rFonts w:ascii="Arial" w:hAnsi="Arial"/>
          <w:b w:val="0"/>
          <w:color w:val="334155"/>
          <w:sz w:val="18"/>
        </w:rPr>
        <w:t>Cross-Functional Leadership  •  Crisis Management  •  Conflict Resolution  •  Strategic Problem Solving  •  High-Pressure Performance  •  Effective Communication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Associate University Diploma</w:t>
      </w:r>
      <w:r>
        <w:rPr>
          <w:rFonts w:ascii="Arial" w:hAnsi="Arial"/>
          <w:b w:val="0"/>
          <w:color w:val="2563EB"/>
          <w:sz w:val="19"/>
        </w:rPr>
        <w:t xml:space="preserve">  •  Luminus Technical University College (LTUC)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